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8" w:rsidRDefault="00AA32D8" w:rsidP="00AA3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AA32D8" w:rsidRPr="00B00A23" w:rsidRDefault="00AA32D8" w:rsidP="00AA32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0A23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для учащихся </w:t>
      </w:r>
      <w:r w:rsidR="00157073">
        <w:rPr>
          <w:rFonts w:ascii="Times New Roman" w:hAnsi="Times New Roman" w:cs="Times New Roman"/>
          <w:b/>
          <w:sz w:val="24"/>
          <w:szCs w:val="24"/>
        </w:rPr>
        <w:t>8</w:t>
      </w:r>
      <w:r w:rsidRPr="00B00A23">
        <w:rPr>
          <w:rFonts w:ascii="Times New Roman" w:hAnsi="Times New Roman" w:cs="Times New Roman"/>
          <w:b/>
          <w:sz w:val="24"/>
          <w:szCs w:val="24"/>
        </w:rPr>
        <w:t xml:space="preserve"> классов: </w:t>
      </w:r>
      <w:r w:rsidRPr="00AA32D8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:rsidR="00AA32D8" w:rsidRPr="006F15BF" w:rsidRDefault="00AA32D8" w:rsidP="00AA3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D8" w:rsidRPr="006F15BF" w:rsidRDefault="00AA32D8" w:rsidP="00AA32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F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6F15BF">
        <w:rPr>
          <w:rFonts w:ascii="Times New Roman" w:hAnsi="Times New Roman" w:cs="Times New Roman"/>
          <w:sz w:val="24"/>
          <w:szCs w:val="24"/>
        </w:rPr>
        <w:t xml:space="preserve">: оценить уровень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6F15BF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</w:t>
      </w:r>
    </w:p>
    <w:p w:rsidR="00AA32D8" w:rsidRPr="006F15BF" w:rsidRDefault="00AA32D8" w:rsidP="00AA32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F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Pr="006F1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D8" w:rsidRPr="006F15BF" w:rsidRDefault="00AA32D8" w:rsidP="00AA32D8">
      <w:pPr>
        <w:pStyle w:val="Default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Согласно определению известного психолога А.</w:t>
      </w:r>
      <w:r w:rsidRPr="0077009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А. Леонтьева [</w:t>
      </w:r>
      <w:r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]</w:t>
      </w:r>
      <w:r w:rsidR="00075E8A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AA32D8" w:rsidRPr="006F15BF" w:rsidRDefault="00AA32D8" w:rsidP="00AA32D8">
      <w:pPr>
        <w:pStyle w:val="Default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читательской грамотности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AA32D8" w:rsidRDefault="00AA32D8" w:rsidP="00AA32D8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Pr="00BD4EAF">
        <w:rPr>
          <w:rFonts w:ascii="Times New Roman" w:hAnsi="Times New Roman" w:cs="Times New Roman"/>
          <w:iCs/>
          <w:color w:val="auto"/>
        </w:rPr>
        <w:t xml:space="preserve">читательская грамотность понимается так же, как и в </w:t>
      </w:r>
      <w:r w:rsidRPr="00BD4EAF">
        <w:rPr>
          <w:rFonts w:ascii="Times New Roman" w:eastAsia="Times New Roman" w:hAnsi="Times New Roman" w:cs="Times New Roman"/>
          <w:color w:val="auto"/>
          <w:lang w:eastAsia="ru-RU"/>
        </w:rPr>
        <w:t>исследовании PISA:</w:t>
      </w:r>
      <w:r w:rsidRPr="00BD4EAF">
        <w:rPr>
          <w:rFonts w:ascii="Times New Roman" w:hAnsi="Times New Roman" w:cs="Times New Roman"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как</w:t>
      </w:r>
      <w:r w:rsidRPr="00BD4EA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«</w:t>
      </w:r>
      <w:r w:rsidRPr="00BD4EAF">
        <w:rPr>
          <w:rFonts w:ascii="Times New Roman" w:hAnsi="Times New Roman" w:cs="Times New Roman"/>
          <w:i/>
          <w:iCs/>
          <w:color w:val="auto"/>
        </w:rPr>
        <w:t xml:space="preserve"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 </w:t>
      </w:r>
      <w:r w:rsidRPr="00BD4EAF">
        <w:rPr>
          <w:rFonts w:ascii="Times New Roman" w:hAnsi="Times New Roman" w:cs="Times New Roman"/>
          <w:color w:val="auto"/>
        </w:rPr>
        <w:t>[</w:t>
      </w:r>
      <w:r>
        <w:rPr>
          <w:rFonts w:ascii="Times New Roman" w:hAnsi="Times New Roman" w:cs="Times New Roman"/>
          <w:color w:val="auto"/>
        </w:rPr>
        <w:t xml:space="preserve">2, </w:t>
      </w:r>
      <w:r>
        <w:rPr>
          <w:rFonts w:ascii="Times New Roman" w:hAnsi="Times New Roman" w:cs="Times New Roman"/>
          <w:color w:val="auto"/>
          <w:lang w:val="en-US"/>
        </w:rPr>
        <w:t>p</w:t>
      </w:r>
      <w:r>
        <w:rPr>
          <w:rFonts w:ascii="Times New Roman" w:hAnsi="Times New Roman" w:cs="Times New Roman"/>
          <w:color w:val="auto"/>
        </w:rPr>
        <w:t>. 28</w:t>
      </w:r>
      <w:r w:rsidRPr="00BD4EAF">
        <w:rPr>
          <w:rFonts w:ascii="Times New Roman" w:hAnsi="Times New Roman" w:cs="Times New Roman"/>
          <w:color w:val="auto"/>
        </w:rPr>
        <w:t>]</w:t>
      </w:r>
      <w:r w:rsidRPr="00BD4EAF">
        <w:rPr>
          <w:rFonts w:ascii="Times New Roman" w:hAnsi="Times New Roman" w:cs="Times New Roman"/>
          <w:i/>
          <w:color w:val="auto"/>
        </w:rPr>
        <w:t>.</w:t>
      </w:r>
      <w:r w:rsidRPr="006F15BF">
        <w:rPr>
          <w:rFonts w:ascii="Times New Roman" w:hAnsi="Times New Roman" w:cs="Times New Roman"/>
          <w:color w:val="auto"/>
        </w:rPr>
        <w:t xml:space="preserve"> </w:t>
      </w:r>
    </w:p>
    <w:p w:rsidR="00AA32D8" w:rsidRPr="00D70884" w:rsidRDefault="00AA32D8" w:rsidP="00AA32D8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:rsidR="008B4F0E" w:rsidRPr="0082746E" w:rsidRDefault="008B4F0E" w:rsidP="0082746E">
      <w:pPr>
        <w:pStyle w:val="a6"/>
        <w:spacing w:before="120" w:after="120" w:line="276" w:lineRule="auto"/>
        <w:jc w:val="both"/>
        <w:rPr>
          <w:sz w:val="24"/>
          <w:szCs w:val="24"/>
        </w:rPr>
      </w:pPr>
    </w:p>
    <w:p w:rsidR="00F7148A" w:rsidRPr="0082746E" w:rsidRDefault="00F7148A" w:rsidP="00483AA7">
      <w:pPr>
        <w:pStyle w:val="a6"/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3F4C15" w:rsidRPr="0082746E" w:rsidRDefault="003F4C15" w:rsidP="00483AA7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8A" w:rsidRPr="0082746E" w:rsidRDefault="003F4C15" w:rsidP="00483AA7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F7148A" w:rsidRPr="0082746E" w:rsidRDefault="00F7148A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82746E" w:rsidRDefault="00F7148A" w:rsidP="00483AA7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500"/>
        <w:gridCol w:w="2569"/>
      </w:tblGrid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Merge w:val="restart"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Содержательная область</w:t>
            </w:r>
          </w:p>
        </w:tc>
        <w:tc>
          <w:tcPr>
            <w:tcW w:w="5069" w:type="dxa"/>
            <w:gridSpan w:val="2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Merge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2D2D42" w:rsidRPr="00B06665" w:rsidRDefault="00E817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</w:tcPr>
          <w:p w:rsidR="002D2D42" w:rsidRPr="00E4771B" w:rsidRDefault="00E817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7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E817D1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00" w:type="dxa"/>
            <w:vAlign w:val="center"/>
          </w:tcPr>
          <w:p w:rsidR="002D2D42" w:rsidRPr="00B06665" w:rsidRDefault="002223D4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</w:tcPr>
          <w:p w:rsidR="002D2D42" w:rsidRPr="0082746E" w:rsidRDefault="00E817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2223D4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планеты</w:t>
            </w:r>
          </w:p>
        </w:tc>
        <w:tc>
          <w:tcPr>
            <w:tcW w:w="2500" w:type="dxa"/>
            <w:vAlign w:val="center"/>
          </w:tcPr>
          <w:p w:rsidR="002D2D42" w:rsidRPr="00B06665" w:rsidRDefault="00B06665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</w:tcPr>
          <w:p w:rsidR="002D2D42" w:rsidRPr="0082746E" w:rsidRDefault="00B06665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2D2D42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:rsidR="002D2D42" w:rsidRPr="0082746E" w:rsidRDefault="00E817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22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</w:tcPr>
          <w:p w:rsidR="002D2D42" w:rsidRPr="0082746E" w:rsidRDefault="00E817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C16809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3F4C15" w:rsidRPr="0082746E" w:rsidRDefault="007F7EB1" w:rsidP="0082746E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4C15" w:rsidRPr="0082746E" w:rsidRDefault="003F4C15" w:rsidP="00E4771B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Примерное распределение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>ий по компетентностным областям</w:t>
      </w:r>
    </w:p>
    <w:tbl>
      <w:tblPr>
        <w:tblStyle w:val="a5"/>
        <w:tblW w:w="0" w:type="auto"/>
        <w:tblInd w:w="817" w:type="dxa"/>
        <w:tblLook w:val="04A0"/>
      </w:tblPr>
      <w:tblGrid>
        <w:gridCol w:w="3235"/>
        <w:gridCol w:w="2227"/>
        <w:gridCol w:w="1646"/>
        <w:gridCol w:w="1646"/>
      </w:tblGrid>
      <w:tr w:rsidR="007F7EB1" w:rsidRPr="0082746E" w:rsidTr="00696E3A">
        <w:tc>
          <w:tcPr>
            <w:tcW w:w="3235" w:type="dxa"/>
            <w:vMerge w:val="restart"/>
          </w:tcPr>
          <w:p w:rsidR="007F7EB1" w:rsidRPr="0082746E" w:rsidRDefault="007F7EB1" w:rsidP="0082746E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5519" w:type="dxa"/>
            <w:gridSpan w:val="3"/>
          </w:tcPr>
          <w:p w:rsidR="007F7EB1" w:rsidRPr="0082746E" w:rsidRDefault="007F7EB1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4771B" w:rsidRPr="0082746E" w:rsidTr="007F7EB1">
        <w:tc>
          <w:tcPr>
            <w:tcW w:w="3235" w:type="dxa"/>
            <w:vMerge/>
            <w:vAlign w:val="center"/>
          </w:tcPr>
          <w:p w:rsidR="00E4771B" w:rsidRPr="0082746E" w:rsidRDefault="00E4771B" w:rsidP="00E4771B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4771B" w:rsidRPr="00E4771B" w:rsidRDefault="00E4771B" w:rsidP="00E4771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646" w:type="dxa"/>
          </w:tcPr>
          <w:p w:rsidR="00E4771B" w:rsidRPr="00E4771B" w:rsidRDefault="00E4771B" w:rsidP="00E4771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1646" w:type="dxa"/>
          </w:tcPr>
          <w:p w:rsidR="00E4771B" w:rsidRPr="00E4771B" w:rsidRDefault="00E4771B" w:rsidP="00E4771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747912" w:rsidRPr="0082746E" w:rsidTr="00747912">
        <w:tc>
          <w:tcPr>
            <w:tcW w:w="3235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227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vAlign w:val="center"/>
          </w:tcPr>
          <w:p w:rsidR="00747912" w:rsidRPr="0082746E" w:rsidRDefault="00B06665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vAlign w:val="center"/>
          </w:tcPr>
          <w:p w:rsidR="00747912" w:rsidRPr="0082746E" w:rsidRDefault="00B06665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7912" w:rsidRPr="0082746E" w:rsidTr="00747912">
        <w:tc>
          <w:tcPr>
            <w:tcW w:w="3235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227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vAlign w:val="center"/>
          </w:tcPr>
          <w:p w:rsidR="00747912" w:rsidRPr="0082746E" w:rsidRDefault="00B90DA0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7912" w:rsidRPr="0082746E" w:rsidTr="00747912">
        <w:tc>
          <w:tcPr>
            <w:tcW w:w="3235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227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747912" w:rsidRPr="0082746E" w:rsidRDefault="009D53A8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747912" w:rsidRPr="0082746E" w:rsidRDefault="00747912" w:rsidP="007479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7373" w:rsidRPr="0082746E" w:rsidTr="0092221B">
        <w:tc>
          <w:tcPr>
            <w:tcW w:w="3235" w:type="dxa"/>
            <w:vAlign w:val="center"/>
          </w:tcPr>
          <w:p w:rsidR="00F57373" w:rsidRPr="0082746E" w:rsidRDefault="00F57373" w:rsidP="00F57373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7" w:type="dxa"/>
            <w:vAlign w:val="center"/>
          </w:tcPr>
          <w:p w:rsidR="00F57373" w:rsidRPr="0082746E" w:rsidRDefault="000C3C33" w:rsidP="00F573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14</w:t>
            </w:r>
          </w:p>
        </w:tc>
        <w:tc>
          <w:tcPr>
            <w:tcW w:w="1646" w:type="dxa"/>
            <w:vAlign w:val="center"/>
          </w:tcPr>
          <w:p w:rsidR="00F57373" w:rsidRPr="0082746E" w:rsidRDefault="009D53A8" w:rsidP="00F573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F57373" w:rsidRPr="0082746E" w:rsidRDefault="00F57373" w:rsidP="00F573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66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3F4C15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C16809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и баллов по отдельным категориям)</w:t>
      </w:r>
    </w:p>
    <w:p w:rsidR="003F4C15" w:rsidRPr="0082746E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3F4C15" w:rsidRPr="0082746E" w:rsidRDefault="003F4C15" w:rsidP="00C92947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6"/>
        <w:gridCol w:w="2574"/>
        <w:gridCol w:w="2574"/>
      </w:tblGrid>
      <w:tr w:rsidR="0023448E" w:rsidRPr="0082746E" w:rsidTr="00C92947">
        <w:trPr>
          <w:cantSplit/>
          <w:trHeight w:val="626"/>
          <w:jc w:val="center"/>
        </w:trPr>
        <w:tc>
          <w:tcPr>
            <w:tcW w:w="4696" w:type="dxa"/>
            <w:vMerge w:val="restart"/>
            <w:vAlign w:val="center"/>
          </w:tcPr>
          <w:p w:rsidR="0023448E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5148" w:type="dxa"/>
            <w:gridSpan w:val="2"/>
          </w:tcPr>
          <w:p w:rsidR="0023448E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3448E" w:rsidRPr="0082746E" w:rsidTr="00C92947">
        <w:trPr>
          <w:cantSplit/>
          <w:trHeight w:val="626"/>
          <w:jc w:val="center"/>
        </w:trPr>
        <w:tc>
          <w:tcPr>
            <w:tcW w:w="4696" w:type="dxa"/>
            <w:vMerge/>
            <w:vAlign w:val="center"/>
          </w:tcPr>
          <w:p w:rsidR="0023448E" w:rsidRPr="0082746E" w:rsidRDefault="0023448E" w:rsidP="0082746E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23448E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74" w:type="dxa"/>
          </w:tcPr>
          <w:p w:rsidR="0023448E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Вариант </w:t>
            </w:r>
            <w:r w:rsidR="00C929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53F48" w:rsidRPr="0082746E" w:rsidTr="00B06665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53F48" w:rsidRPr="0082746E" w:rsidRDefault="00853F48" w:rsidP="0082746E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2574" w:type="dxa"/>
            <w:vAlign w:val="center"/>
          </w:tcPr>
          <w:p w:rsidR="00853F48" w:rsidRPr="0082746E" w:rsidRDefault="00A82F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  <w:vAlign w:val="center"/>
          </w:tcPr>
          <w:p w:rsidR="00853F48" w:rsidRPr="0082746E" w:rsidRDefault="00A82F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3F48" w:rsidRPr="0082746E" w:rsidTr="00C92947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53F48" w:rsidRPr="0082746E" w:rsidRDefault="00853F48" w:rsidP="0082746E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бщественная жизнь</w:t>
            </w:r>
          </w:p>
        </w:tc>
        <w:tc>
          <w:tcPr>
            <w:tcW w:w="2574" w:type="dxa"/>
            <w:vAlign w:val="center"/>
          </w:tcPr>
          <w:p w:rsidR="00853F48" w:rsidRPr="0082746E" w:rsidRDefault="00A82F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4" w:type="dxa"/>
          </w:tcPr>
          <w:p w:rsidR="00853F48" w:rsidRPr="0082746E" w:rsidRDefault="00A82FD1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53F48" w:rsidRPr="0082746E" w:rsidTr="00C92947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53F48" w:rsidRPr="0082746E" w:rsidRDefault="00853F48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4" w:type="dxa"/>
            <w:vAlign w:val="center"/>
          </w:tcPr>
          <w:p w:rsidR="00853F48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</w:tcPr>
          <w:p w:rsidR="00853F48" w:rsidRPr="0082746E" w:rsidRDefault="0023448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C16809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3.4.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и баллов по отдельным категориям)</w:t>
      </w:r>
    </w:p>
    <w:p w:rsidR="00410F5E" w:rsidRPr="00B57145" w:rsidRDefault="00410F5E" w:rsidP="00C1680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трудности: 1, 2 или 3 уровня. Вариант включает шесть простых заданий, семь заданий средней сложности и четыре более сложных задания со следующими критериями оценивания: легкой и средней сложности </w:t>
      </w:r>
      <w:r w:rsidRPr="00D8773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вопрос</w:t>
      </w:r>
      <w:r w:rsidR="00D87735" w:rsidRPr="00D8773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</w:t>
      </w:r>
      <w:r w:rsidRPr="00D8773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как правило</w:t>
      </w:r>
      <w:r w:rsidR="00D87735" w:rsidRPr="00D8773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87735">
        <w:rPr>
          <w:rFonts w:ascii="Times New Roman" w:hAnsi="Times New Roman" w:cs="Times New Roman"/>
          <w:iCs/>
          <w:sz w:val="24"/>
          <w:szCs w:val="24"/>
        </w:rPr>
        <w:t>оценивается одним баллом, остальные – двумя баллами</w:t>
      </w:r>
      <w:r w:rsidRPr="00B571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F4C15" w:rsidRPr="0082746E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3F4C15" w:rsidRPr="0082746E" w:rsidRDefault="003F4C15" w:rsidP="007410D3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3482"/>
        <w:gridCol w:w="3482"/>
      </w:tblGrid>
      <w:tr w:rsidR="00410F5E" w:rsidRPr="0082746E" w:rsidTr="00FC1DD6">
        <w:trPr>
          <w:cantSplit/>
          <w:trHeight w:val="618"/>
          <w:jc w:val="center"/>
        </w:trPr>
        <w:tc>
          <w:tcPr>
            <w:tcW w:w="2869" w:type="dxa"/>
            <w:vMerge w:val="restart"/>
            <w:vAlign w:val="center"/>
          </w:tcPr>
          <w:p w:rsidR="00410F5E" w:rsidRPr="0082746E" w:rsidRDefault="00410F5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964" w:type="dxa"/>
            <w:gridSpan w:val="2"/>
          </w:tcPr>
          <w:p w:rsidR="00410F5E" w:rsidRPr="0082746E" w:rsidRDefault="00410F5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410F5E" w:rsidRPr="0082746E" w:rsidTr="00410F5E">
        <w:trPr>
          <w:cantSplit/>
          <w:trHeight w:val="618"/>
          <w:jc w:val="center"/>
        </w:trPr>
        <w:tc>
          <w:tcPr>
            <w:tcW w:w="2869" w:type="dxa"/>
            <w:vMerge/>
            <w:vAlign w:val="center"/>
          </w:tcPr>
          <w:p w:rsidR="00410F5E" w:rsidRPr="0082746E" w:rsidRDefault="00410F5E" w:rsidP="00410F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10F5E" w:rsidRPr="0082746E" w:rsidRDefault="00410F5E" w:rsidP="00410F5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482" w:type="dxa"/>
          </w:tcPr>
          <w:p w:rsidR="00410F5E" w:rsidRPr="0082746E" w:rsidRDefault="00410F5E" w:rsidP="00410F5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Вариант </w:t>
            </w:r>
            <w:r w:rsidR="00C929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0F5E" w:rsidRPr="0082746E" w:rsidTr="00410F5E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410F5E" w:rsidRPr="0082746E" w:rsidRDefault="000700CD" w:rsidP="00827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82" w:type="dxa"/>
            <w:vAlign w:val="center"/>
          </w:tcPr>
          <w:p w:rsidR="00410F5E" w:rsidRPr="0082746E" w:rsidRDefault="001F452F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410F5E" w:rsidRPr="0082746E" w:rsidRDefault="001F452F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10F5E" w:rsidRPr="0082746E" w:rsidTr="00410F5E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410F5E" w:rsidRPr="0082746E" w:rsidRDefault="000700C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82" w:type="dxa"/>
            <w:vAlign w:val="center"/>
          </w:tcPr>
          <w:p w:rsidR="00410F5E" w:rsidRPr="0082746E" w:rsidRDefault="00B77E55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410F5E" w:rsidRPr="0082746E" w:rsidRDefault="00C92947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0F5E" w:rsidRPr="0082746E" w:rsidTr="00410F5E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410F5E" w:rsidRPr="0082746E" w:rsidRDefault="000700C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r w:rsidR="00410F5E"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410F5E" w:rsidRPr="0082746E" w:rsidRDefault="001F452F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</w:tcPr>
          <w:p w:rsidR="00410F5E" w:rsidRPr="0082746E" w:rsidRDefault="001F452F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0F5E" w:rsidRPr="0082746E" w:rsidTr="00410F5E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410F5E" w:rsidRPr="0082746E" w:rsidRDefault="00410F5E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2" w:type="dxa"/>
            <w:vAlign w:val="center"/>
          </w:tcPr>
          <w:p w:rsidR="00410F5E" w:rsidRPr="0082746E" w:rsidRDefault="00410F5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F4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</w:tcPr>
          <w:p w:rsidR="00410F5E" w:rsidRPr="0082746E" w:rsidRDefault="000700C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82746E" w:rsidRDefault="00D108C4" w:rsidP="0082746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82746E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82746E">
        <w:rPr>
          <w:rFonts w:ascii="Times New Roman" w:hAnsi="Times New Roman" w:cs="Times New Roman"/>
          <w:sz w:val="24"/>
          <w:szCs w:val="24"/>
        </w:rPr>
        <w:t>:</w:t>
      </w:r>
    </w:p>
    <w:p w:rsidR="008628FF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55727D" w:rsidRPr="003743F6" w:rsidRDefault="0055727D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8628FF" w:rsidRPr="003743F6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</w:t>
      </w:r>
      <w:r w:rsid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(в виде текста</w:t>
      </w:r>
      <w:r w:rsidR="000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укв, слов, ци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фр)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485EEB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107DF1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107DF1" w:rsidRDefault="008628FF" w:rsidP="008628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 (несколько групп объектов)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15" w:rsidRPr="0082746E" w:rsidRDefault="003F4C15" w:rsidP="0082746E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27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82746E" w:rsidRDefault="009B0CD4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82746E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6F15BF" w:rsidRPr="0082746E" w:rsidRDefault="006F15BF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82746E" w:rsidRDefault="006F15BF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6F15BF" w:rsidRPr="0082746E" w:rsidRDefault="006F15BF" w:rsidP="0082746E">
      <w:pPr>
        <w:pStyle w:val="a3"/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B0CD4" w:rsidRPr="0082746E" w:rsidRDefault="009B0CD4" w:rsidP="00C16809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</w:t>
      </w:r>
      <w:r w:rsidR="008628FF">
        <w:rPr>
          <w:rFonts w:ascii="Times New Roman" w:hAnsi="Times New Roman" w:cs="Times New Roman"/>
          <w:sz w:val="24"/>
          <w:szCs w:val="24"/>
        </w:rPr>
        <w:t>В</w:t>
      </w:r>
      <w:r w:rsidRPr="0082746E">
        <w:rPr>
          <w:rFonts w:ascii="Times New Roman" w:hAnsi="Times New Roman" w:cs="Times New Roman"/>
          <w:sz w:val="24"/>
          <w:szCs w:val="24"/>
        </w:rPr>
        <w:t>арианту</w:t>
      </w:r>
      <w:r w:rsidR="008628FF">
        <w:rPr>
          <w:rFonts w:ascii="Times New Roman" w:hAnsi="Times New Roman" w:cs="Times New Roman"/>
          <w:sz w:val="24"/>
          <w:szCs w:val="24"/>
        </w:rPr>
        <w:t xml:space="preserve"> 1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761C7">
        <w:rPr>
          <w:rFonts w:ascii="Times New Roman" w:hAnsi="Times New Roman" w:cs="Times New Roman"/>
          <w:sz w:val="24"/>
          <w:szCs w:val="24"/>
        </w:rPr>
        <w:t>19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</w:t>
      </w:r>
      <w:r w:rsidR="004761C7">
        <w:rPr>
          <w:rFonts w:ascii="Times New Roman" w:hAnsi="Times New Roman" w:cs="Times New Roman"/>
          <w:sz w:val="24"/>
          <w:szCs w:val="24"/>
        </w:rPr>
        <w:t>ов</w:t>
      </w:r>
      <w:r w:rsidR="008628FF">
        <w:rPr>
          <w:rFonts w:ascii="Times New Roman" w:hAnsi="Times New Roman" w:cs="Times New Roman"/>
          <w:sz w:val="24"/>
          <w:szCs w:val="24"/>
        </w:rPr>
        <w:t xml:space="preserve">, по Варианту 2 – </w:t>
      </w:r>
      <w:r w:rsidR="00727C32">
        <w:rPr>
          <w:rFonts w:ascii="Times New Roman" w:hAnsi="Times New Roman" w:cs="Times New Roman"/>
          <w:sz w:val="24"/>
          <w:szCs w:val="24"/>
        </w:rPr>
        <w:t>18</w:t>
      </w:r>
      <w:r w:rsidR="008628FF">
        <w:rPr>
          <w:rFonts w:ascii="Times New Roman" w:hAnsi="Times New Roman" w:cs="Times New Roman"/>
          <w:sz w:val="24"/>
          <w:szCs w:val="24"/>
        </w:rPr>
        <w:t xml:space="preserve"> балл</w:t>
      </w:r>
      <w:r w:rsidR="00727C32">
        <w:rPr>
          <w:rFonts w:ascii="Times New Roman" w:hAnsi="Times New Roman" w:cs="Times New Roman"/>
          <w:sz w:val="24"/>
          <w:szCs w:val="24"/>
        </w:rPr>
        <w:t>ов</w:t>
      </w:r>
      <w:r w:rsidR="008628FF">
        <w:rPr>
          <w:rFonts w:ascii="Times New Roman" w:hAnsi="Times New Roman" w:cs="Times New Roman"/>
          <w:sz w:val="24"/>
          <w:szCs w:val="24"/>
        </w:rPr>
        <w:t>.</w:t>
      </w:r>
    </w:p>
    <w:p w:rsidR="00C43DEF" w:rsidRPr="0082746E" w:rsidRDefault="00C43DEF" w:rsidP="00C16809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8628FF" w:rsidRDefault="008628FF" w:rsidP="00C16809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CD4" w:rsidRDefault="009B0CD4" w:rsidP="00C16809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82746E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82746E">
        <w:rPr>
          <w:rFonts w:ascii="Times New Roman" w:hAnsi="Times New Roman" w:cs="Times New Roman"/>
          <w:sz w:val="24"/>
          <w:szCs w:val="24"/>
        </w:rPr>
        <w:t>балла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82746E">
        <w:rPr>
          <w:rFonts w:ascii="Times New Roman" w:hAnsi="Times New Roman" w:cs="Times New Roman"/>
          <w:sz w:val="24"/>
          <w:szCs w:val="24"/>
        </w:rPr>
        <w:t>учащ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определяется </w:t>
      </w:r>
      <w:r w:rsidRPr="0082746E">
        <w:rPr>
          <w:rFonts w:ascii="Times New Roman" w:hAnsi="Times New Roman" w:cs="Times New Roman"/>
          <w:sz w:val="24"/>
          <w:szCs w:val="24"/>
        </w:rPr>
        <w:t>уровень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AB74D3">
        <w:rPr>
          <w:rFonts w:ascii="Times New Roman" w:hAnsi="Times New Roman" w:cs="Times New Roman"/>
          <w:sz w:val="24"/>
          <w:szCs w:val="24"/>
        </w:rPr>
        <w:t>читательской</w:t>
      </w:r>
      <w:r w:rsidR="002C7EEE"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0F5A1C" w:rsidRPr="0082746E">
        <w:rPr>
          <w:rFonts w:ascii="Times New Roman" w:hAnsi="Times New Roman" w:cs="Times New Roman"/>
          <w:sz w:val="24"/>
          <w:szCs w:val="24"/>
        </w:rPr>
        <w:t>грамотности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964"/>
        <w:gridCol w:w="3303"/>
        <w:gridCol w:w="3304"/>
      </w:tblGrid>
      <w:tr w:rsidR="008628FF" w:rsidTr="00712223">
        <w:tc>
          <w:tcPr>
            <w:tcW w:w="2964" w:type="dxa"/>
            <w:vAlign w:val="center"/>
          </w:tcPr>
          <w:p w:rsidR="008628FF" w:rsidRPr="00712223" w:rsidRDefault="008628FF" w:rsidP="0082746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03" w:type="dxa"/>
            <w:vAlign w:val="center"/>
          </w:tcPr>
          <w:p w:rsidR="008628FF" w:rsidRDefault="008628FF" w:rsidP="0071222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304" w:type="dxa"/>
            <w:vAlign w:val="center"/>
          </w:tcPr>
          <w:p w:rsidR="008628FF" w:rsidRDefault="008628FF" w:rsidP="0071222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FF6B4E" w:rsidTr="00712223">
        <w:tc>
          <w:tcPr>
            <w:tcW w:w="2964" w:type="dxa"/>
            <w:vAlign w:val="center"/>
          </w:tcPr>
          <w:p w:rsidR="00FF6B4E" w:rsidRPr="00712223" w:rsidRDefault="00FF6B4E" w:rsidP="00FF6B4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3303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балла</w:t>
            </w:r>
          </w:p>
        </w:tc>
        <w:tc>
          <w:tcPr>
            <w:tcW w:w="3304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балла</w:t>
            </w:r>
          </w:p>
        </w:tc>
      </w:tr>
      <w:tr w:rsidR="00FF6B4E" w:rsidTr="00712223">
        <w:tc>
          <w:tcPr>
            <w:tcW w:w="2964" w:type="dxa"/>
            <w:vAlign w:val="center"/>
          </w:tcPr>
          <w:p w:rsidR="00FF6B4E" w:rsidRPr="00712223" w:rsidRDefault="00FF6B4E" w:rsidP="00FF6B4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303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баллов</w:t>
            </w:r>
          </w:p>
        </w:tc>
        <w:tc>
          <w:tcPr>
            <w:tcW w:w="3304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баллов</w:t>
            </w:r>
          </w:p>
        </w:tc>
      </w:tr>
      <w:tr w:rsidR="00FF6B4E" w:rsidTr="00712223">
        <w:tc>
          <w:tcPr>
            <w:tcW w:w="2964" w:type="dxa"/>
            <w:vAlign w:val="center"/>
          </w:tcPr>
          <w:p w:rsidR="00FF6B4E" w:rsidRPr="00712223" w:rsidRDefault="00FF6B4E" w:rsidP="00FF6B4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303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304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FF6B4E" w:rsidTr="00712223">
        <w:tc>
          <w:tcPr>
            <w:tcW w:w="2964" w:type="dxa"/>
            <w:vAlign w:val="center"/>
          </w:tcPr>
          <w:p w:rsidR="00FF6B4E" w:rsidRPr="00712223" w:rsidRDefault="00FF6B4E" w:rsidP="00FF6B4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303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  <w:tc>
          <w:tcPr>
            <w:tcW w:w="3304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</w:tr>
      <w:tr w:rsidR="00FF6B4E" w:rsidTr="00712223">
        <w:tc>
          <w:tcPr>
            <w:tcW w:w="2964" w:type="dxa"/>
            <w:vAlign w:val="center"/>
          </w:tcPr>
          <w:p w:rsidR="00FF6B4E" w:rsidRPr="00712223" w:rsidRDefault="00FF6B4E" w:rsidP="00FF6B4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303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  <w:tc>
          <w:tcPr>
            <w:tcW w:w="3304" w:type="dxa"/>
            <w:vAlign w:val="center"/>
          </w:tcPr>
          <w:p w:rsidR="00FF6B4E" w:rsidRDefault="00FF6B4E" w:rsidP="00FF6B4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</w:tr>
    </w:tbl>
    <w:p w:rsidR="009B0CD4" w:rsidRPr="0082746E" w:rsidRDefault="009B0CD4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20BA" w:rsidRPr="0082746E" w:rsidRDefault="00DD3685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1. План диагностической работы</w:t>
      </w:r>
      <w:r w:rsidR="007820BA"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820BA" w:rsidRPr="0082746E" w:rsidRDefault="007820BA" w:rsidP="0082746E">
      <w:pPr>
        <w:spacing w:before="120" w:after="120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F50C6" w:rsidRPr="0082746E" w:rsidRDefault="006F50C6" w:rsidP="00712223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6F50C6" w:rsidRPr="0082746E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26500" w:rsidRPr="0082746E" w:rsidRDefault="00D969C7" w:rsidP="0082746E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7820BA" w:rsidRPr="0082746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30C" w:rsidRPr="00E77FDC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7F2C0D" w:rsidRPr="0082746E" w:rsidRDefault="007F2C0D" w:rsidP="0082746E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77FDC" w:rsidRPr="006F15BF" w:rsidRDefault="00E77FDC" w:rsidP="00E77FD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4"/>
        <w:gridCol w:w="2410"/>
        <w:gridCol w:w="2693"/>
        <w:gridCol w:w="5810"/>
        <w:gridCol w:w="1418"/>
        <w:gridCol w:w="2144"/>
      </w:tblGrid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35003D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</w:t>
            </w:r>
            <w:r w:rsidRPr="00350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84542" w:rsidRDefault="0094618F" w:rsidP="00817D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журналистики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9D375C" w:rsidP="0081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2C157E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57E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7E" w:rsidRDefault="002C157E" w:rsidP="002C15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57E" w:rsidRPr="00702D69" w:rsidRDefault="002C157E" w:rsidP="002C15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7E" w:rsidRPr="004B7A15" w:rsidRDefault="002C157E" w:rsidP="002C1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7E" w:rsidRPr="00982DAF" w:rsidRDefault="002C157E" w:rsidP="002C1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7E" w:rsidRPr="00982DAF" w:rsidRDefault="0029388E" w:rsidP="002C1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7E" w:rsidRPr="00982DAF" w:rsidRDefault="002C157E" w:rsidP="002C1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88E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Default="0029388E" w:rsidP="002938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88E" w:rsidRPr="00702D69" w:rsidRDefault="0029388E" w:rsidP="002938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4B7A15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88E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Default="0029388E" w:rsidP="002938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88E" w:rsidRPr="00702D69" w:rsidRDefault="0029388E" w:rsidP="002938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4B7A15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29388E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8E" w:rsidRPr="00982DAF" w:rsidRDefault="003E2C70" w:rsidP="002938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F69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69" w:rsidRDefault="00F30F69" w:rsidP="00F30F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69" w:rsidRPr="00702D69" w:rsidRDefault="00F30F69" w:rsidP="00F30F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69" w:rsidRPr="004B7A15" w:rsidRDefault="00F30F69" w:rsidP="00F30F6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69" w:rsidRPr="00982DAF" w:rsidRDefault="00F30F69" w:rsidP="00F30F6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елать выводы на основе информации, представленной в одном фрагменте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69" w:rsidRPr="00982DAF" w:rsidRDefault="00F30F69" w:rsidP="00F30F6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69" w:rsidRPr="00982DAF" w:rsidRDefault="00F30F69" w:rsidP="00F30F6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7E3408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B912E3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B912E3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1B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67D7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7" w:rsidRDefault="000267D7" w:rsidP="000267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67D7" w:rsidRPr="00702D69" w:rsidRDefault="000267D7" w:rsidP="000267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7" w:rsidRPr="004B7A15" w:rsidRDefault="000267D7" w:rsidP="000267D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7" w:rsidRPr="00982DAF" w:rsidRDefault="00270799" w:rsidP="000267D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7" w:rsidRPr="00982DAF" w:rsidRDefault="000267D7" w:rsidP="000267D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7" w:rsidRPr="00982DAF" w:rsidRDefault="002D2652" w:rsidP="000267D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297BF4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121">
              <w:rPr>
                <w:rFonts w:ascii="Times New Roman" w:hAnsi="Times New Roman"/>
                <w:sz w:val="24"/>
                <w:szCs w:val="24"/>
              </w:rPr>
              <w:t>елать выводы на основе интеграции информации из разных частей текста или разных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297BF4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297BF4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BF4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Default="00297BF4" w:rsidP="00297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BF4" w:rsidRPr="00702D69" w:rsidRDefault="00297BF4" w:rsidP="00297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4B7A15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BF4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Default="00297BF4" w:rsidP="00297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BF4" w:rsidRPr="00702D69" w:rsidRDefault="00297BF4" w:rsidP="00297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4B7A15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коммуникативное намерение автора, назначение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F7732B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F4" w:rsidRPr="00982DAF" w:rsidRDefault="00297BF4" w:rsidP="00297B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C63F96" w:rsidRDefault="00E77FDC" w:rsidP="00817D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C63F96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3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CD2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D2" w:rsidRDefault="003A5CD2" w:rsidP="003A5C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CD2" w:rsidRPr="00702D69" w:rsidRDefault="003A5CD2" w:rsidP="003A5C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D2" w:rsidRPr="004B7A15" w:rsidRDefault="003A5CD2" w:rsidP="003A5C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D2" w:rsidRPr="00982DAF" w:rsidRDefault="003A5CD2" w:rsidP="003A5C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FA2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D2" w:rsidRPr="00982DAF" w:rsidRDefault="004F1328" w:rsidP="003A5C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D2" w:rsidRPr="00982DAF" w:rsidRDefault="004F1328" w:rsidP="003A5C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375C" w:rsidRDefault="009D375C" w:rsidP="0082746E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75C" w:rsidRDefault="009D37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77FDC" w:rsidRPr="006F15BF" w:rsidRDefault="00E77FDC" w:rsidP="00E77FD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4"/>
        <w:gridCol w:w="2410"/>
        <w:gridCol w:w="2693"/>
        <w:gridCol w:w="5810"/>
        <w:gridCol w:w="1418"/>
        <w:gridCol w:w="2144"/>
      </w:tblGrid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35003D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</w:t>
            </w:r>
            <w:r w:rsidRPr="00350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34D37" w:rsidRDefault="00911694" w:rsidP="00817D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Орлы</w:t>
            </w:r>
          </w:p>
        </w:tc>
      </w:tr>
      <w:tr w:rsidR="003655C5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Default="003655C5" w:rsidP="003655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5C5" w:rsidRPr="00595DE1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8463B4" w:rsidP="003655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5C5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Default="003655C5" w:rsidP="003655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5C5" w:rsidRPr="00702D69" w:rsidRDefault="003655C5" w:rsidP="003655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3655C5" w:rsidP="0036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единиц 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8463B4" w:rsidP="003655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C5" w:rsidRPr="00270CA2" w:rsidRDefault="008463B4" w:rsidP="003655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6B6E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6E" w:rsidRDefault="00166B6E" w:rsidP="00166B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B6E" w:rsidRPr="00702D69" w:rsidRDefault="00166B6E" w:rsidP="00166B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6E" w:rsidRPr="00270CA2" w:rsidRDefault="00166B6E" w:rsidP="00166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6E" w:rsidRPr="00270CA2" w:rsidRDefault="00166B6E" w:rsidP="00166B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72B">
              <w:rPr>
                <w:rFonts w:ascii="Times New Roman" w:hAnsi="Times New Roman" w:cs="Times New Roman"/>
                <w:sz w:val="24"/>
                <w:szCs w:val="24"/>
              </w:rPr>
              <w:t>онимать фактологическую информацию (сюжет, последовательность событий и т.п.)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6E" w:rsidRPr="00270CA2" w:rsidRDefault="00166B6E" w:rsidP="00166B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6E" w:rsidRPr="00270CA2" w:rsidRDefault="00166B6E" w:rsidP="00166B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63B4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4" w:rsidRDefault="008463B4" w:rsidP="008463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3B4" w:rsidRPr="00702D69" w:rsidRDefault="008463B4" w:rsidP="008463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4" w:rsidRPr="004B7A15" w:rsidRDefault="008463B4" w:rsidP="008463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4" w:rsidRPr="00982DAF" w:rsidRDefault="008463B4" w:rsidP="008463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 xml:space="preserve">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4" w:rsidRPr="00982DAF" w:rsidRDefault="008463B4" w:rsidP="008463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4" w:rsidRPr="00982DAF" w:rsidRDefault="008463B4" w:rsidP="008463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564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64" w:rsidRDefault="00910564" w:rsidP="00910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564" w:rsidRPr="00702D69" w:rsidRDefault="00910564" w:rsidP="00910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64" w:rsidRPr="004B7A15" w:rsidRDefault="00910564" w:rsidP="009105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64" w:rsidRPr="00982DAF" w:rsidRDefault="00910564" w:rsidP="009105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64" w:rsidRPr="00982DAF" w:rsidRDefault="00910564" w:rsidP="009105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64" w:rsidRPr="00982DAF" w:rsidRDefault="00910564" w:rsidP="009105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4CA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CA" w:rsidRDefault="004004CA" w:rsidP="004004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4CA" w:rsidRPr="00702D69" w:rsidRDefault="004004CA" w:rsidP="004004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CA" w:rsidRPr="004B7A15" w:rsidRDefault="004004CA" w:rsidP="004004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CA" w:rsidRPr="00982DAF" w:rsidRDefault="004004CA" w:rsidP="004004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информацию из текста для решения практической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 фоновых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CA" w:rsidRPr="00982DAF" w:rsidRDefault="004004CA" w:rsidP="004004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CA" w:rsidRPr="00982DAF" w:rsidRDefault="004004CA" w:rsidP="004004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B1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B1" w:rsidRDefault="00E00DB1" w:rsidP="00E00D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DB1" w:rsidRPr="00702D69" w:rsidRDefault="00E00DB1" w:rsidP="00E00D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B1" w:rsidRPr="004B7A15" w:rsidRDefault="00E00DB1" w:rsidP="00E00D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B1" w:rsidRPr="00982DAF" w:rsidRDefault="00E00DB1" w:rsidP="00E00D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B1" w:rsidRPr="00982DAF" w:rsidRDefault="00E00DB1" w:rsidP="00E00D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B1" w:rsidRPr="00982DAF" w:rsidRDefault="00E00DB1" w:rsidP="00E00D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FDC" w:rsidRPr="00702D69" w:rsidRDefault="00E77FDC" w:rsidP="00817D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4B7A15" w:rsidRDefault="00DC2773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ценивать содержание и форму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DC2773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коммуникативное намерение автора, назначение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7903B6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82DAF" w:rsidRDefault="00E77FDC" w:rsidP="00817D3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76E3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E3" w:rsidRDefault="007576E3" w:rsidP="007576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6E3" w:rsidRPr="00702D69" w:rsidRDefault="007576E3" w:rsidP="007576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E3" w:rsidRPr="004B7A15" w:rsidRDefault="007576E3" w:rsidP="007576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E3" w:rsidRPr="00982DAF" w:rsidRDefault="007576E3" w:rsidP="007576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E3" w:rsidRPr="00982DAF" w:rsidRDefault="007576E3" w:rsidP="007576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E3" w:rsidRPr="00982DAF" w:rsidRDefault="007576E3" w:rsidP="007576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54AF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AF" w:rsidRDefault="00B654AF" w:rsidP="00B65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4AF" w:rsidRPr="00702D69" w:rsidRDefault="00B654AF" w:rsidP="00B65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AF" w:rsidRPr="004B7A15" w:rsidRDefault="00B654AF" w:rsidP="00B654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AF" w:rsidRPr="00982DAF" w:rsidRDefault="00B654AF" w:rsidP="00B654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оотносить графическую и вербальную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AF" w:rsidRPr="00982DAF" w:rsidRDefault="001A696E" w:rsidP="00B654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AF" w:rsidRPr="00982DAF" w:rsidRDefault="00B654AF" w:rsidP="00B654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127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612127" w:rsidP="006121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127" w:rsidRPr="00702D69" w:rsidRDefault="00612127" w:rsidP="006121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127" w:rsidRPr="006E3808" w:rsidRDefault="00612127" w:rsidP="006121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127" w:rsidRPr="006E3808" w:rsidRDefault="00612127" w:rsidP="006121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ECF">
              <w:rPr>
                <w:rFonts w:ascii="Times New Roman" w:hAnsi="Times New Roman" w:cs="Times New Roman"/>
                <w:sz w:val="24"/>
                <w:szCs w:val="24"/>
              </w:rPr>
              <w:t>онимать графическую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127" w:rsidRPr="006E3808" w:rsidRDefault="00612127" w:rsidP="006121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127" w:rsidRPr="006E3808" w:rsidRDefault="00612127" w:rsidP="006121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77FDC" w:rsidRPr="006F15BF" w:rsidTr="00817D3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Default="00E77FDC" w:rsidP="00817D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Профессии</w:t>
            </w:r>
          </w:p>
        </w:tc>
      </w:tr>
      <w:tr w:rsidR="00956C1B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C1B" w:rsidRPr="00D32C15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2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C1B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C1B" w:rsidRPr="00702D69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C1B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C1B" w:rsidRPr="00702D69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C1B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C1B" w:rsidRPr="00702D69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FA2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1B" w:rsidRPr="006F15BF" w:rsidTr="00817D39">
        <w:trPr>
          <w:tblHeader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C1B" w:rsidRPr="00702D69" w:rsidRDefault="00956C1B" w:rsidP="00956C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Pr="006E3808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1B" w:rsidRDefault="00956C1B" w:rsidP="00956C1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77FDC" w:rsidRDefault="00E77FDC" w:rsidP="00E77FD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DC" w:rsidRPr="00E77FDC" w:rsidRDefault="00E77FDC" w:rsidP="00E77FDC">
      <w:pPr>
        <w:tabs>
          <w:tab w:val="center" w:pos="7284"/>
        </w:tabs>
        <w:rPr>
          <w:rFonts w:ascii="Times New Roman" w:hAnsi="Times New Roman" w:cs="Times New Roman"/>
          <w:sz w:val="24"/>
          <w:szCs w:val="24"/>
        </w:rPr>
        <w:sectPr w:rsidR="00E77FDC" w:rsidRPr="00E77FDC" w:rsidSect="006F50C6">
          <w:pgSz w:w="16838" w:h="11906" w:orient="landscape"/>
          <w:pgMar w:top="850" w:right="1134" w:bottom="1701" w:left="113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0BA" w:rsidRPr="00C7351D" w:rsidRDefault="005A40BA" w:rsidP="005A40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1D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5A40BA" w:rsidRPr="00777038" w:rsidRDefault="005A40BA" w:rsidP="005A40BA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7038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Педагогика здравого смысла: сб. мат-лов / под науч. ред. А. А. Леонтьева. М.: </w:t>
      </w:r>
      <w:proofErr w:type="spellStart"/>
      <w:r w:rsidRPr="0077703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77038">
        <w:rPr>
          <w:rFonts w:ascii="Times New Roman" w:hAnsi="Times New Roman" w:cs="Times New Roman"/>
          <w:sz w:val="24"/>
          <w:szCs w:val="24"/>
        </w:rPr>
        <w:t>, Издательский дом РАО, 2003. 368 с.</w:t>
      </w:r>
    </w:p>
    <w:p w:rsidR="009D0720" w:rsidRPr="002E2595" w:rsidRDefault="005A40BA" w:rsidP="002E2595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7038">
        <w:rPr>
          <w:rFonts w:ascii="Times New Roman" w:hAnsi="Times New Roman" w:cs="Times New Roman"/>
          <w:sz w:val="24"/>
          <w:szCs w:val="24"/>
          <w:lang w:val="en-US"/>
        </w:rPr>
        <w:t>PISA 2018 Assessment and Analytical Framework. Paris</w:t>
      </w:r>
      <w:r w:rsidRPr="00777038">
        <w:rPr>
          <w:rFonts w:ascii="Times New Roman" w:hAnsi="Times New Roman" w:cs="Times New Roman"/>
          <w:sz w:val="24"/>
          <w:szCs w:val="24"/>
        </w:rPr>
        <w:t xml:space="preserve">: </w:t>
      </w:r>
      <w:r w:rsidRPr="00777038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777038">
        <w:rPr>
          <w:rFonts w:ascii="Times New Roman" w:hAnsi="Times New Roman" w:cs="Times New Roman"/>
          <w:sz w:val="24"/>
          <w:szCs w:val="24"/>
        </w:rPr>
        <w:t xml:space="preserve"> </w:t>
      </w:r>
      <w:r w:rsidRPr="0077703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777038">
        <w:rPr>
          <w:rFonts w:ascii="Times New Roman" w:hAnsi="Times New Roman" w:cs="Times New Roman"/>
          <w:sz w:val="24"/>
          <w:szCs w:val="24"/>
        </w:rPr>
        <w:t xml:space="preserve">, 2019.308 </w:t>
      </w:r>
      <w:r w:rsidRPr="0077703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77038">
        <w:rPr>
          <w:rFonts w:ascii="Times New Roman" w:hAnsi="Times New Roman" w:cs="Times New Roman"/>
          <w:sz w:val="24"/>
          <w:szCs w:val="24"/>
        </w:rPr>
        <w:t xml:space="preserve">. [Электронный ресурс]. </w:t>
      </w:r>
      <w:r w:rsidRPr="007770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912E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912E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Pr="00B912E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912E3">
          <w:rPr>
            <w:rStyle w:val="ac"/>
            <w:rFonts w:ascii="Times New Roman" w:hAnsi="Times New Roman" w:cs="Times New Roman"/>
            <w:sz w:val="24"/>
            <w:szCs w:val="24"/>
          </w:rPr>
          <w:t>/10.1787/</w:t>
        </w:r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912E3">
          <w:rPr>
            <w:rStyle w:val="ac"/>
            <w:rFonts w:ascii="Times New Roman" w:hAnsi="Times New Roman" w:cs="Times New Roman"/>
            <w:sz w:val="24"/>
            <w:szCs w:val="24"/>
          </w:rPr>
          <w:t>25</w:t>
        </w:r>
        <w:proofErr w:type="spellStart"/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efab</w:t>
        </w:r>
        <w:proofErr w:type="spellEnd"/>
        <w:r w:rsidRPr="00B912E3">
          <w:rPr>
            <w:rStyle w:val="ac"/>
            <w:rFonts w:ascii="Times New Roman" w:hAnsi="Times New Roman" w:cs="Times New Roman"/>
            <w:sz w:val="24"/>
            <w:szCs w:val="24"/>
          </w:rPr>
          <w:t>8-</w:t>
        </w:r>
        <w:r w:rsidRPr="0077703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  <w:r w:rsidRPr="00B912E3">
        <w:rPr>
          <w:rFonts w:ascii="Times New Roman" w:hAnsi="Times New Roman" w:cs="Times New Roman"/>
          <w:sz w:val="24"/>
          <w:szCs w:val="24"/>
        </w:rPr>
        <w:t xml:space="preserve"> (</w:t>
      </w:r>
      <w:r w:rsidRPr="00777038">
        <w:rPr>
          <w:rFonts w:ascii="Times New Roman" w:hAnsi="Times New Roman" w:cs="Times New Roman"/>
          <w:sz w:val="24"/>
          <w:szCs w:val="24"/>
        </w:rPr>
        <w:t>дата обращения: 19.09.2020).</w:t>
      </w:r>
    </w:p>
    <w:sectPr w:rsidR="009D0720" w:rsidRPr="002E2595" w:rsidSect="005C7DD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59E5"/>
    <w:multiLevelType w:val="hybridMultilevel"/>
    <w:tmpl w:val="BAE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docVars>
    <w:docVar w:name="__Grammarly_42____i" w:val="ǅRऀ᮷ذТекст примечания搒ð䩃䩡ðś耀￶￶￶￷＀dЙЉЁ＀＀＀＀&#10;$%ÿ䤟}á腏½僀M뮛Y撀¢걋Æ雷Fÿÿá䤟}&#10;&#10;ðk耀＀dЀЀЀ＀＀＀＀ʹ&#10;$%ÿ䤟}á腏½僀M뮛Y撀¢걋Æ雷Fÿÿá䤟}&#10;&#10;ðk耀＀dЀЀЀ＀＀＀＀ʹ"/>
    <w:docVar w:name="__Grammarly_42___1" w:val="T"/>
  </w:docVars>
  <w:rsids>
    <w:rsidRoot w:val="009D23B7"/>
    <w:rsid w:val="0001799E"/>
    <w:rsid w:val="000267D7"/>
    <w:rsid w:val="00040A9F"/>
    <w:rsid w:val="000410F7"/>
    <w:rsid w:val="000700CD"/>
    <w:rsid w:val="00075E8A"/>
    <w:rsid w:val="00082DF7"/>
    <w:rsid w:val="000C3068"/>
    <w:rsid w:val="000C351E"/>
    <w:rsid w:val="000C3C33"/>
    <w:rsid w:val="000F5A1C"/>
    <w:rsid w:val="00107DF1"/>
    <w:rsid w:val="00157073"/>
    <w:rsid w:val="00166B6E"/>
    <w:rsid w:val="001806F2"/>
    <w:rsid w:val="00196188"/>
    <w:rsid w:val="00197EFC"/>
    <w:rsid w:val="001A696E"/>
    <w:rsid w:val="001C2E7C"/>
    <w:rsid w:val="001F452F"/>
    <w:rsid w:val="00206AC7"/>
    <w:rsid w:val="002074C6"/>
    <w:rsid w:val="00212293"/>
    <w:rsid w:val="00216CE8"/>
    <w:rsid w:val="002223D4"/>
    <w:rsid w:val="00223AFE"/>
    <w:rsid w:val="00230919"/>
    <w:rsid w:val="0023448E"/>
    <w:rsid w:val="00270799"/>
    <w:rsid w:val="00274292"/>
    <w:rsid w:val="0028189C"/>
    <w:rsid w:val="0029388E"/>
    <w:rsid w:val="00297BF4"/>
    <w:rsid w:val="002C157E"/>
    <w:rsid w:val="002C7EEE"/>
    <w:rsid w:val="002D2652"/>
    <w:rsid w:val="002D2D42"/>
    <w:rsid w:val="002E2595"/>
    <w:rsid w:val="003218D0"/>
    <w:rsid w:val="00332569"/>
    <w:rsid w:val="0035003D"/>
    <w:rsid w:val="0035630C"/>
    <w:rsid w:val="003655C5"/>
    <w:rsid w:val="003724F9"/>
    <w:rsid w:val="00387D79"/>
    <w:rsid w:val="00395EC5"/>
    <w:rsid w:val="003A5CD2"/>
    <w:rsid w:val="003D1296"/>
    <w:rsid w:val="003D30B5"/>
    <w:rsid w:val="003E2C70"/>
    <w:rsid w:val="003F4C15"/>
    <w:rsid w:val="004004CA"/>
    <w:rsid w:val="00410F5E"/>
    <w:rsid w:val="00415921"/>
    <w:rsid w:val="004312E3"/>
    <w:rsid w:val="00453D39"/>
    <w:rsid w:val="004761C7"/>
    <w:rsid w:val="00483AA7"/>
    <w:rsid w:val="004A43C8"/>
    <w:rsid w:val="004A450D"/>
    <w:rsid w:val="004C4928"/>
    <w:rsid w:val="004E6915"/>
    <w:rsid w:val="004F1328"/>
    <w:rsid w:val="0055099B"/>
    <w:rsid w:val="0055727D"/>
    <w:rsid w:val="005A40BA"/>
    <w:rsid w:val="005C37C9"/>
    <w:rsid w:val="005C7DD1"/>
    <w:rsid w:val="005E275D"/>
    <w:rsid w:val="00612127"/>
    <w:rsid w:val="00625944"/>
    <w:rsid w:val="00626500"/>
    <w:rsid w:val="00673B22"/>
    <w:rsid w:val="00697D67"/>
    <w:rsid w:val="006C2F38"/>
    <w:rsid w:val="006F15BF"/>
    <w:rsid w:val="006F50C6"/>
    <w:rsid w:val="00712223"/>
    <w:rsid w:val="00727C32"/>
    <w:rsid w:val="007410D3"/>
    <w:rsid w:val="00747912"/>
    <w:rsid w:val="007576E3"/>
    <w:rsid w:val="00771C2E"/>
    <w:rsid w:val="007820BA"/>
    <w:rsid w:val="007903B6"/>
    <w:rsid w:val="007E3408"/>
    <w:rsid w:val="007F2C0D"/>
    <w:rsid w:val="007F311F"/>
    <w:rsid w:val="007F7EB1"/>
    <w:rsid w:val="00805B15"/>
    <w:rsid w:val="0082746E"/>
    <w:rsid w:val="00841C17"/>
    <w:rsid w:val="008463B4"/>
    <w:rsid w:val="00853F48"/>
    <w:rsid w:val="008628FF"/>
    <w:rsid w:val="008B4F0E"/>
    <w:rsid w:val="008B74AF"/>
    <w:rsid w:val="008C7DBB"/>
    <w:rsid w:val="008E34E4"/>
    <w:rsid w:val="008E4501"/>
    <w:rsid w:val="00900449"/>
    <w:rsid w:val="00900AEB"/>
    <w:rsid w:val="0091049C"/>
    <w:rsid w:val="00910564"/>
    <w:rsid w:val="00911694"/>
    <w:rsid w:val="00927544"/>
    <w:rsid w:val="0093483B"/>
    <w:rsid w:val="0094618F"/>
    <w:rsid w:val="00956C1B"/>
    <w:rsid w:val="0096687D"/>
    <w:rsid w:val="00985E06"/>
    <w:rsid w:val="009B0CD4"/>
    <w:rsid w:val="009D0720"/>
    <w:rsid w:val="009D23B7"/>
    <w:rsid w:val="009D375C"/>
    <w:rsid w:val="009D53A8"/>
    <w:rsid w:val="009F1BB7"/>
    <w:rsid w:val="00A13EAE"/>
    <w:rsid w:val="00A44C7F"/>
    <w:rsid w:val="00A82FD1"/>
    <w:rsid w:val="00A85B16"/>
    <w:rsid w:val="00AA32D8"/>
    <w:rsid w:val="00AA4FEE"/>
    <w:rsid w:val="00AB74D3"/>
    <w:rsid w:val="00AD4F25"/>
    <w:rsid w:val="00B0506B"/>
    <w:rsid w:val="00B06665"/>
    <w:rsid w:val="00B11BC1"/>
    <w:rsid w:val="00B654AF"/>
    <w:rsid w:val="00B77E55"/>
    <w:rsid w:val="00B90DA0"/>
    <w:rsid w:val="00B912E3"/>
    <w:rsid w:val="00BF40CB"/>
    <w:rsid w:val="00C043D6"/>
    <w:rsid w:val="00C16809"/>
    <w:rsid w:val="00C43DEF"/>
    <w:rsid w:val="00C92947"/>
    <w:rsid w:val="00CD41C6"/>
    <w:rsid w:val="00CD5EF1"/>
    <w:rsid w:val="00D108C4"/>
    <w:rsid w:val="00D62305"/>
    <w:rsid w:val="00D82A88"/>
    <w:rsid w:val="00D87735"/>
    <w:rsid w:val="00D928F7"/>
    <w:rsid w:val="00D969C7"/>
    <w:rsid w:val="00DA1DD1"/>
    <w:rsid w:val="00DA25C9"/>
    <w:rsid w:val="00DB2969"/>
    <w:rsid w:val="00DC2773"/>
    <w:rsid w:val="00DD3685"/>
    <w:rsid w:val="00DE5B81"/>
    <w:rsid w:val="00DF4F88"/>
    <w:rsid w:val="00E00DB1"/>
    <w:rsid w:val="00E07D4E"/>
    <w:rsid w:val="00E4771B"/>
    <w:rsid w:val="00E77FDC"/>
    <w:rsid w:val="00E817D1"/>
    <w:rsid w:val="00E869AE"/>
    <w:rsid w:val="00E91FE0"/>
    <w:rsid w:val="00F273F0"/>
    <w:rsid w:val="00F30F69"/>
    <w:rsid w:val="00F3423E"/>
    <w:rsid w:val="00F512E2"/>
    <w:rsid w:val="00F57373"/>
    <w:rsid w:val="00F7148A"/>
    <w:rsid w:val="00F7732B"/>
    <w:rsid w:val="00FA682F"/>
    <w:rsid w:val="00FF3327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787/b25efab8-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F0B2-C2D1-4322-B106-7DF5DAA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4</cp:revision>
  <dcterms:created xsi:type="dcterms:W3CDTF">2020-10-22T07:44:00Z</dcterms:created>
  <dcterms:modified xsi:type="dcterms:W3CDTF">2020-10-22T07:45:00Z</dcterms:modified>
</cp:coreProperties>
</file>